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4D" w:rsidRPr="0011098D" w:rsidRDefault="00BC795F" w:rsidP="00664093">
      <w:pPr>
        <w:bidi/>
        <w:jc w:val="center"/>
        <w:rPr>
          <w:rFonts w:cs="B Nazanin"/>
          <w:sz w:val="52"/>
          <w:szCs w:val="52"/>
          <w:rtl/>
          <w:lang w:bidi="fa-IR"/>
        </w:rPr>
      </w:pPr>
      <w:r w:rsidRPr="0011098D">
        <w:rPr>
          <w:rFonts w:cs="B Nazanin" w:hint="cs"/>
          <w:sz w:val="52"/>
          <w:szCs w:val="52"/>
          <w:rtl/>
          <w:lang w:bidi="fa-IR"/>
        </w:rPr>
        <w:t>تاریخ میان ترم دروس نیمسال اول 96-95</w:t>
      </w:r>
    </w:p>
    <w:tbl>
      <w:tblPr>
        <w:tblStyle w:val="TableGrid"/>
        <w:tblW w:w="131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700"/>
        <w:gridCol w:w="1702"/>
        <w:gridCol w:w="1560"/>
        <w:gridCol w:w="2976"/>
        <w:gridCol w:w="850"/>
      </w:tblGrid>
      <w:tr w:rsidR="00BC795F" w:rsidRPr="00664093" w:rsidTr="002F7EAA">
        <w:tc>
          <w:tcPr>
            <w:tcW w:w="2693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مفاد آزمون</w:t>
            </w:r>
          </w:p>
        </w:tc>
        <w:tc>
          <w:tcPr>
            <w:tcW w:w="1701" w:type="dxa"/>
            <w:shd w:val="clear" w:color="auto" w:fill="FFC000"/>
          </w:tcPr>
          <w:p w:rsidR="00B24F45" w:rsidRPr="00664093" w:rsidRDefault="00B24F45" w:rsidP="003C2A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ساعت آزمون</w:t>
            </w:r>
          </w:p>
        </w:tc>
        <w:tc>
          <w:tcPr>
            <w:tcW w:w="1700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66409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میان</w:t>
            </w:r>
            <w:r w:rsidRPr="0066409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1702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560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2976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shd w:val="clear" w:color="auto" w:fill="FFC00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BC795F" w:rsidRPr="00664093" w:rsidTr="002F7EAA">
        <w:tc>
          <w:tcPr>
            <w:tcW w:w="2693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فصل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24F45" w:rsidRPr="00232A3B" w:rsidRDefault="003C2A70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04/09/95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ind w:hanging="108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فاطمه نظرزاده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مدیریت دولتی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فراگرد تنظیم و کنترل بودجه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C795F" w:rsidRPr="00664093" w:rsidTr="002F7EAA">
        <w:tc>
          <w:tcPr>
            <w:tcW w:w="2693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فصل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24F45" w:rsidRPr="00232A3B" w:rsidRDefault="003C2A70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04/09/95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نظرزاده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حسابداری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مبانی تنظیم بودجه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C795F" w:rsidRPr="00664093" w:rsidTr="002F7EAA">
        <w:tc>
          <w:tcPr>
            <w:tcW w:w="2693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فصل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24F45" w:rsidRPr="00232A3B" w:rsidRDefault="003C2A70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</w:rPr>
              <w:t>8 صبح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25/09/95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نظرزاده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مباحث جاری در حسابداری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C795F" w:rsidRPr="00664093" w:rsidTr="002F7EAA">
        <w:trPr>
          <w:trHeight w:val="307"/>
        </w:trPr>
        <w:tc>
          <w:tcPr>
            <w:tcW w:w="2693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 4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24F45" w:rsidRPr="00232A3B" w:rsidRDefault="003C2A70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</w:rPr>
              <w:t>45/9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11/09/95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نظرزاده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BC795F" w:rsidRPr="00664093" w:rsidTr="002F7EAA">
        <w:tc>
          <w:tcPr>
            <w:tcW w:w="2693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664093">
              <w:rPr>
                <w:rFonts w:cs="B Nazanin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24F45" w:rsidRPr="00232A3B" w:rsidRDefault="003C2A70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</w:rPr>
              <w:t>30/11</w:t>
            </w:r>
          </w:p>
        </w:tc>
        <w:tc>
          <w:tcPr>
            <w:tcW w:w="170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11/09/95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66409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64093">
              <w:rPr>
                <w:rFonts w:cs="B Nazanin" w:hint="cs"/>
                <w:sz w:val="28"/>
                <w:szCs w:val="28"/>
                <w:rtl/>
              </w:rPr>
              <w:t>نظرزاده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64093">
              <w:rPr>
                <w:rFonts w:cs="B Nazanin"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2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BC795F" w:rsidRPr="00664093" w:rsidTr="002F7EAA">
        <w:tc>
          <w:tcPr>
            <w:tcW w:w="2693" w:type="dxa"/>
            <w:shd w:val="clear" w:color="auto" w:fill="92D050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170</w:t>
            </w:r>
          </w:p>
        </w:tc>
        <w:tc>
          <w:tcPr>
            <w:tcW w:w="1701" w:type="dxa"/>
            <w:shd w:val="clear" w:color="auto" w:fill="92D050"/>
          </w:tcPr>
          <w:p w:rsidR="00B24F45" w:rsidRPr="00232A3B" w:rsidRDefault="00BC795F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92D050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27/08/95</w:t>
            </w:r>
          </w:p>
        </w:tc>
        <w:tc>
          <w:tcPr>
            <w:tcW w:w="1702" w:type="dxa"/>
            <w:shd w:val="clear" w:color="auto" w:fill="92D050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هدی شعبان پور </w:t>
            </w:r>
          </w:p>
        </w:tc>
        <w:tc>
          <w:tcPr>
            <w:tcW w:w="1560" w:type="dxa"/>
            <w:shd w:val="clear" w:color="auto" w:fill="92D050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عمومی </w:t>
            </w:r>
          </w:p>
        </w:tc>
        <w:tc>
          <w:tcPr>
            <w:tcW w:w="2976" w:type="dxa"/>
            <w:shd w:val="clear" w:color="auto" w:fill="92D050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فرهنگ وتمدن ایران و اسلام </w:t>
            </w:r>
          </w:p>
        </w:tc>
        <w:tc>
          <w:tcPr>
            <w:tcW w:w="850" w:type="dxa"/>
            <w:shd w:val="clear" w:color="auto" w:fill="92D050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F0454" w:rsidRPr="00664093" w:rsidTr="002F7EAA">
        <w:tc>
          <w:tcPr>
            <w:tcW w:w="2693" w:type="dxa"/>
            <w:shd w:val="clear" w:color="auto" w:fill="FBE4D5" w:themeFill="accent2" w:themeFillTint="33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پایان فصل 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24F45" w:rsidRPr="00232A3B" w:rsidRDefault="00232A3B" w:rsidP="00232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32A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30/17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B24F45" w:rsidRPr="00BC795F" w:rsidRDefault="00BC795F" w:rsidP="0066409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لیلا مظف</w:t>
            </w:r>
            <w:bookmarkStart w:id="0" w:name="_GoBack"/>
            <w:bookmarkEnd w:id="0"/>
            <w:r w:rsidRPr="00BC795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ری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B24F45" w:rsidRPr="00664093" w:rsidRDefault="00FF0454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مدیریت دولتی 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B24F45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تجزیه و تحلیل و طراحی سیستم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B24F45" w:rsidRPr="00664093" w:rsidRDefault="00B24F4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32A3B" w:rsidRPr="00664093" w:rsidTr="002F7EAA">
        <w:tc>
          <w:tcPr>
            <w:tcW w:w="2693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پایان فصل 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232A3B" w:rsidRPr="00232A3B" w:rsidRDefault="00232A3B" w:rsidP="00232A3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/>
                <w:b/>
                <w:bCs/>
                <w:sz w:val="24"/>
                <w:szCs w:val="24"/>
                <w:rtl/>
              </w:rPr>
              <w:t>30/17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15/09/95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232A3B" w:rsidRPr="00BC795F" w:rsidRDefault="00232A3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لیلا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مظفری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C795F">
              <w:rPr>
                <w:rFonts w:cs="B Nazanin" w:hint="cs"/>
                <w:sz w:val="28"/>
                <w:szCs w:val="28"/>
                <w:rtl/>
                <w:lang w:bidi="fa-IR"/>
              </w:rPr>
              <w:t>مدیریت</w:t>
            </w:r>
            <w:r w:rsidRPr="00BC795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C795F">
              <w:rPr>
                <w:rFonts w:cs="B Nazanin" w:hint="cs"/>
                <w:sz w:val="28"/>
                <w:szCs w:val="28"/>
                <w:rtl/>
                <w:lang w:bidi="fa-IR"/>
              </w:rPr>
              <w:t>دولتی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احکام کسب و کار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232A3B" w:rsidRPr="00664093" w:rsidTr="002F7EAA">
        <w:tc>
          <w:tcPr>
            <w:tcW w:w="2693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پایان فصل 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232A3B" w:rsidRPr="00232A3B" w:rsidRDefault="00232A3B" w:rsidP="00232A3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/>
                <w:b/>
                <w:bCs/>
                <w:sz w:val="24"/>
                <w:szCs w:val="24"/>
                <w:rtl/>
              </w:rPr>
              <w:t>30/17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C795F">
              <w:rPr>
                <w:rFonts w:cs="B Nazanin"/>
                <w:sz w:val="28"/>
                <w:szCs w:val="28"/>
                <w:rtl/>
                <w:lang w:bidi="fa-IR"/>
              </w:rPr>
              <w:t>15/09/95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232A3B" w:rsidRPr="00BC795F" w:rsidRDefault="00232A3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لیلا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مظفری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مدیریت دولتی 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مبانی مدیریت اسلامی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4093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232A3B" w:rsidRPr="00664093" w:rsidTr="002F7EAA">
        <w:tc>
          <w:tcPr>
            <w:tcW w:w="2693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پایان فصل 6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232A3B" w:rsidRPr="00232A3B" w:rsidRDefault="00232A3B" w:rsidP="00232A3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32A3B">
              <w:rPr>
                <w:rFonts w:cs="B Nazanin"/>
                <w:b/>
                <w:bCs/>
                <w:sz w:val="24"/>
                <w:szCs w:val="24"/>
                <w:rtl/>
              </w:rPr>
              <w:t>30/17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232A3B" w:rsidRPr="00BC795F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232A3B" w:rsidRPr="00BC795F" w:rsidRDefault="00232A3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لیلا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795F">
              <w:rPr>
                <w:rFonts w:cs="B Nazanin" w:hint="cs"/>
                <w:b/>
                <w:bCs/>
                <w:sz w:val="28"/>
                <w:szCs w:val="28"/>
                <w:rtl/>
              </w:rPr>
              <w:t>مظفری</w:t>
            </w:r>
            <w:r w:rsidRPr="00BC795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مدیریت دولتی وصنعتی 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232A3B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روابط کار در سازمان </w:t>
            </w:r>
          </w:p>
          <w:p w:rsidR="00232A3B" w:rsidRDefault="00232A3B" w:rsidP="00BC79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روابط صنعتی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232A3B" w:rsidRPr="00664093" w:rsidRDefault="00232A3B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C795F" w:rsidRPr="00664093" w:rsidTr="002F7EAA">
        <w:tc>
          <w:tcPr>
            <w:tcW w:w="2693" w:type="dxa"/>
          </w:tcPr>
          <w:p w:rsidR="00BC795F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BC795F" w:rsidRPr="007A3A5A" w:rsidRDefault="00CE4511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24/09/95</w:t>
            </w:r>
          </w:p>
        </w:tc>
        <w:tc>
          <w:tcPr>
            <w:tcW w:w="1702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وجیهه نصیری</w:t>
            </w:r>
          </w:p>
        </w:tc>
        <w:tc>
          <w:tcPr>
            <w:tcW w:w="1560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976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 سازمانهای بین المللی</w:t>
            </w:r>
          </w:p>
        </w:tc>
        <w:tc>
          <w:tcPr>
            <w:tcW w:w="850" w:type="dxa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C795F" w:rsidRPr="00664093" w:rsidTr="002F7EAA">
        <w:tc>
          <w:tcPr>
            <w:tcW w:w="2693" w:type="dxa"/>
          </w:tcPr>
          <w:p w:rsidR="00BC795F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BC795F" w:rsidRPr="007A3A5A" w:rsidRDefault="00CE4511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وجیهه نصیری</w:t>
            </w:r>
          </w:p>
        </w:tc>
        <w:tc>
          <w:tcPr>
            <w:tcW w:w="1560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حقوق </w:t>
            </w:r>
          </w:p>
        </w:tc>
        <w:tc>
          <w:tcPr>
            <w:tcW w:w="2976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 بین الملل عمومی 1</w:t>
            </w:r>
          </w:p>
        </w:tc>
        <w:tc>
          <w:tcPr>
            <w:tcW w:w="850" w:type="dxa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BC795F" w:rsidRPr="00664093" w:rsidTr="002F7EAA">
        <w:tc>
          <w:tcPr>
            <w:tcW w:w="2693" w:type="dxa"/>
          </w:tcPr>
          <w:p w:rsidR="00BC795F" w:rsidRPr="00664093" w:rsidRDefault="00BC795F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BC795F" w:rsidRPr="007A3A5A" w:rsidRDefault="00CE4511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C000"/>
          </w:tcPr>
          <w:p w:rsidR="00BC795F" w:rsidRPr="007A3A5A" w:rsidRDefault="002449FA" w:rsidP="002449FA">
            <w:pPr>
              <w:bidi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11/09/95</w:t>
            </w:r>
          </w:p>
        </w:tc>
        <w:tc>
          <w:tcPr>
            <w:tcW w:w="1702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وجیهه نصیری</w:t>
            </w:r>
          </w:p>
        </w:tc>
        <w:tc>
          <w:tcPr>
            <w:tcW w:w="1560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976" w:type="dxa"/>
            <w:shd w:val="clear" w:color="auto" w:fill="FFC000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 بین الملل عمومی 2</w:t>
            </w:r>
          </w:p>
        </w:tc>
        <w:tc>
          <w:tcPr>
            <w:tcW w:w="850" w:type="dxa"/>
          </w:tcPr>
          <w:p w:rsidR="00BC795F" w:rsidRPr="007A3A5A" w:rsidRDefault="002449FA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36D05" w:rsidRPr="00664093" w:rsidTr="002F7EAA">
        <w:tc>
          <w:tcPr>
            <w:tcW w:w="2693" w:type="dxa"/>
          </w:tcPr>
          <w:p w:rsidR="00036D05" w:rsidRPr="00664093" w:rsidRDefault="00036D05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036D05" w:rsidRPr="007A3A5A" w:rsidRDefault="00CE4511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C000"/>
          </w:tcPr>
          <w:p w:rsidR="00036D05" w:rsidRPr="007A3A5A" w:rsidRDefault="00036D05" w:rsidP="002449FA">
            <w:pPr>
              <w:bidi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27/08/95</w:t>
            </w:r>
          </w:p>
        </w:tc>
        <w:tc>
          <w:tcPr>
            <w:tcW w:w="1702" w:type="dxa"/>
            <w:shd w:val="clear" w:color="auto" w:fill="FFC000"/>
          </w:tcPr>
          <w:p w:rsidR="00036D05" w:rsidRPr="007A3A5A" w:rsidRDefault="00036D05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وجیهه نصیری</w:t>
            </w:r>
          </w:p>
        </w:tc>
        <w:tc>
          <w:tcPr>
            <w:tcW w:w="1560" w:type="dxa"/>
            <w:shd w:val="clear" w:color="auto" w:fill="FFC000"/>
          </w:tcPr>
          <w:p w:rsidR="00036D05" w:rsidRPr="007A3A5A" w:rsidRDefault="00036D05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976" w:type="dxa"/>
            <w:shd w:val="clear" w:color="auto" w:fill="FFC000"/>
          </w:tcPr>
          <w:p w:rsidR="00036D05" w:rsidRPr="007A3A5A" w:rsidRDefault="00036D05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حقوق بین الملل خصوصی 2</w:t>
            </w:r>
          </w:p>
        </w:tc>
        <w:tc>
          <w:tcPr>
            <w:tcW w:w="850" w:type="dxa"/>
          </w:tcPr>
          <w:p w:rsidR="00036D05" w:rsidRPr="007A3A5A" w:rsidRDefault="00036D05" w:rsidP="0066409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7A3A5A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92D05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انتهای فصل 6</w:t>
            </w:r>
          </w:p>
        </w:tc>
        <w:tc>
          <w:tcPr>
            <w:tcW w:w="1701" w:type="dxa"/>
            <w:shd w:val="clear" w:color="auto" w:fill="92D050"/>
          </w:tcPr>
          <w:p w:rsidR="00094A4D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92D05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4/09/95</w:t>
            </w:r>
          </w:p>
        </w:tc>
        <w:tc>
          <w:tcPr>
            <w:tcW w:w="1702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نظرزاده</w:t>
            </w:r>
          </w:p>
        </w:tc>
        <w:tc>
          <w:tcPr>
            <w:tcW w:w="1560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فراگرد تنظیم و کنترل بودجه</w:t>
            </w:r>
          </w:p>
        </w:tc>
        <w:tc>
          <w:tcPr>
            <w:tcW w:w="850" w:type="dxa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14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92D05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انتهای فصل 6</w:t>
            </w:r>
          </w:p>
        </w:tc>
        <w:tc>
          <w:tcPr>
            <w:tcW w:w="1701" w:type="dxa"/>
            <w:shd w:val="clear" w:color="auto" w:fill="92D050"/>
          </w:tcPr>
          <w:p w:rsidR="00094A4D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92D05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4/09/95</w:t>
            </w:r>
          </w:p>
        </w:tc>
        <w:tc>
          <w:tcPr>
            <w:tcW w:w="1702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نظرزاده</w:t>
            </w:r>
          </w:p>
        </w:tc>
        <w:tc>
          <w:tcPr>
            <w:tcW w:w="1560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تنظیم بودجه</w:t>
            </w:r>
          </w:p>
        </w:tc>
        <w:tc>
          <w:tcPr>
            <w:tcW w:w="850" w:type="dxa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92D05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انتهای فصل 3</w:t>
            </w:r>
          </w:p>
        </w:tc>
        <w:tc>
          <w:tcPr>
            <w:tcW w:w="1701" w:type="dxa"/>
            <w:shd w:val="clear" w:color="auto" w:fill="92D050"/>
          </w:tcPr>
          <w:p w:rsidR="00094A4D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92D05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25/09/95</w:t>
            </w:r>
          </w:p>
        </w:tc>
        <w:tc>
          <w:tcPr>
            <w:tcW w:w="1702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نظرزاده</w:t>
            </w:r>
          </w:p>
        </w:tc>
        <w:tc>
          <w:tcPr>
            <w:tcW w:w="1560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مباحث جاری در حسابداری</w:t>
            </w:r>
          </w:p>
        </w:tc>
        <w:tc>
          <w:tcPr>
            <w:tcW w:w="850" w:type="dxa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92D05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تا انتهای درس 4</w:t>
            </w:r>
          </w:p>
        </w:tc>
        <w:tc>
          <w:tcPr>
            <w:tcW w:w="1701" w:type="dxa"/>
            <w:shd w:val="clear" w:color="auto" w:fill="92D050"/>
          </w:tcPr>
          <w:p w:rsidR="00094A4D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92D05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11/09/95</w:t>
            </w:r>
          </w:p>
        </w:tc>
        <w:tc>
          <w:tcPr>
            <w:tcW w:w="1702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نظرزاده</w:t>
            </w:r>
          </w:p>
        </w:tc>
        <w:tc>
          <w:tcPr>
            <w:tcW w:w="1560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1</w:t>
            </w:r>
          </w:p>
        </w:tc>
        <w:tc>
          <w:tcPr>
            <w:tcW w:w="850" w:type="dxa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92D05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انتهای درس 4</w:t>
            </w:r>
          </w:p>
        </w:tc>
        <w:tc>
          <w:tcPr>
            <w:tcW w:w="1701" w:type="dxa"/>
            <w:shd w:val="clear" w:color="auto" w:fill="92D050"/>
          </w:tcPr>
          <w:p w:rsidR="00094A4D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92D05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11/09/95</w:t>
            </w:r>
          </w:p>
        </w:tc>
        <w:tc>
          <w:tcPr>
            <w:tcW w:w="1702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نظرزاده</w:t>
            </w:r>
          </w:p>
        </w:tc>
        <w:tc>
          <w:tcPr>
            <w:tcW w:w="1560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2</w:t>
            </w:r>
          </w:p>
        </w:tc>
        <w:tc>
          <w:tcPr>
            <w:tcW w:w="850" w:type="dxa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094A4D" w:rsidRPr="00664093" w:rsidTr="002F7EAA">
        <w:tc>
          <w:tcPr>
            <w:tcW w:w="2693" w:type="dxa"/>
            <w:shd w:val="clear" w:color="auto" w:fill="00B0F0"/>
          </w:tcPr>
          <w:p w:rsidR="00094A4D" w:rsidRPr="00664093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170</w:t>
            </w:r>
          </w:p>
        </w:tc>
        <w:tc>
          <w:tcPr>
            <w:tcW w:w="1701" w:type="dxa"/>
            <w:shd w:val="clear" w:color="auto" w:fill="00B0F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45/9</w:t>
            </w:r>
          </w:p>
        </w:tc>
        <w:tc>
          <w:tcPr>
            <w:tcW w:w="1700" w:type="dxa"/>
            <w:shd w:val="clear" w:color="auto" w:fill="00B0F0"/>
          </w:tcPr>
          <w:p w:rsidR="00094A4D" w:rsidRDefault="00094A4D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27/08/95</w:t>
            </w:r>
          </w:p>
        </w:tc>
        <w:tc>
          <w:tcPr>
            <w:tcW w:w="1702" w:type="dxa"/>
            <w:shd w:val="clear" w:color="auto" w:fill="00B0F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شعبان پور</w:t>
            </w:r>
          </w:p>
        </w:tc>
        <w:tc>
          <w:tcPr>
            <w:tcW w:w="1560" w:type="dxa"/>
            <w:shd w:val="clear" w:color="auto" w:fill="00B0F0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2976" w:type="dxa"/>
            <w:shd w:val="clear" w:color="auto" w:fill="00B0F0"/>
          </w:tcPr>
          <w:p w:rsidR="00094A4D" w:rsidRDefault="00094A4D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فرهنگ و تمدن ایران و اسلام </w:t>
            </w:r>
          </w:p>
        </w:tc>
        <w:tc>
          <w:tcPr>
            <w:tcW w:w="850" w:type="dxa"/>
          </w:tcPr>
          <w:p w:rsidR="00094A4D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تا پایان فصل 7</w:t>
            </w:r>
          </w:p>
        </w:tc>
        <w:tc>
          <w:tcPr>
            <w:tcW w:w="1701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0000"/>
          </w:tcPr>
          <w:p w:rsidR="00952BB9" w:rsidRPr="00B5544A" w:rsidRDefault="00952BB9" w:rsidP="002449FA">
            <w:pPr>
              <w:bidi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استاد مظفری</w:t>
            </w:r>
          </w:p>
        </w:tc>
        <w:tc>
          <w:tcPr>
            <w:tcW w:w="1560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تجزیه و تحلیل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 xml:space="preserve">تا </w:t>
            </w:r>
            <w:r w:rsidR="0006736F"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پایان فصل 4</w:t>
            </w:r>
          </w:p>
        </w:tc>
        <w:tc>
          <w:tcPr>
            <w:tcW w:w="1701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0000"/>
          </w:tcPr>
          <w:p w:rsidR="00952BB9" w:rsidRPr="00B5544A" w:rsidRDefault="00952BB9" w:rsidP="002449FA">
            <w:pPr>
              <w:bidi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15/09/95</w:t>
            </w:r>
          </w:p>
        </w:tc>
        <w:tc>
          <w:tcPr>
            <w:tcW w:w="1702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استاد مظفری</w:t>
            </w:r>
          </w:p>
        </w:tc>
        <w:tc>
          <w:tcPr>
            <w:tcW w:w="1560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احکام کسب و کار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تا پایان فصل 3</w:t>
            </w:r>
          </w:p>
        </w:tc>
        <w:tc>
          <w:tcPr>
            <w:tcW w:w="1701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0000"/>
          </w:tcPr>
          <w:p w:rsidR="00952BB9" w:rsidRPr="00B5544A" w:rsidRDefault="0006736F" w:rsidP="002449FA">
            <w:pPr>
              <w:bidi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15/09/95</w:t>
            </w:r>
          </w:p>
        </w:tc>
        <w:tc>
          <w:tcPr>
            <w:tcW w:w="1702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استاد مظفری</w:t>
            </w:r>
          </w:p>
        </w:tc>
        <w:tc>
          <w:tcPr>
            <w:tcW w:w="1560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مدیریت مبانی اسلامی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تا پایان فصل 6</w:t>
            </w:r>
          </w:p>
        </w:tc>
        <w:tc>
          <w:tcPr>
            <w:tcW w:w="1701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ساعت کلاسی</w:t>
            </w:r>
          </w:p>
        </w:tc>
        <w:tc>
          <w:tcPr>
            <w:tcW w:w="1700" w:type="dxa"/>
            <w:shd w:val="clear" w:color="auto" w:fill="FF0000"/>
          </w:tcPr>
          <w:p w:rsidR="00952BB9" w:rsidRPr="00B5544A" w:rsidRDefault="0006736F" w:rsidP="002449FA">
            <w:pPr>
              <w:bidi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استاد مظفری</w:t>
            </w:r>
          </w:p>
        </w:tc>
        <w:tc>
          <w:tcPr>
            <w:tcW w:w="1560" w:type="dxa"/>
            <w:shd w:val="clear" w:color="auto" w:fill="FF0000"/>
          </w:tcPr>
          <w:p w:rsidR="00952BB9" w:rsidRPr="00B5544A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0000"/>
          </w:tcPr>
          <w:p w:rsidR="00952BB9" w:rsidRPr="00B5544A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highlight w:val="red"/>
                <w:rtl/>
                <w:lang w:bidi="fa-IR"/>
              </w:rPr>
            </w:pPr>
            <w:r w:rsidRPr="00B5544A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روابط کار در سازمان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اخر فصل 5</w:t>
            </w: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 صبح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 اوری اموزشی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فن اوری اموزشی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امتحان عملی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9A422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تکنولوژِی اموزشی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امتحان عملی 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اموزش فنی حرفه ای- امتحان عملی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68</w:t>
            </w: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 صبح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برنامه ریزی درسی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اخر فصل 6</w:t>
            </w: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 صبح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3/09/95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مراکز دبستانی و پیش دبستانی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952BB9" w:rsidRPr="00664093" w:rsidTr="002F7EAA">
        <w:tc>
          <w:tcPr>
            <w:tcW w:w="2693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102</w:t>
            </w:r>
          </w:p>
        </w:tc>
        <w:tc>
          <w:tcPr>
            <w:tcW w:w="1701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FF00"/>
          </w:tcPr>
          <w:p w:rsidR="00952BB9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3/09/95</w:t>
            </w:r>
          </w:p>
        </w:tc>
        <w:tc>
          <w:tcPr>
            <w:tcW w:w="1702" w:type="dxa"/>
            <w:shd w:val="clear" w:color="auto" w:fill="FFFF00"/>
          </w:tcPr>
          <w:p w:rsidR="00952BB9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952BB9" w:rsidRDefault="00952BB9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952BB9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ارزشیابی </w:t>
            </w:r>
          </w:p>
        </w:tc>
        <w:tc>
          <w:tcPr>
            <w:tcW w:w="850" w:type="dxa"/>
          </w:tcPr>
          <w:p w:rsidR="00952BB9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85</w:t>
            </w:r>
          </w:p>
        </w:tc>
        <w:tc>
          <w:tcPr>
            <w:tcW w:w="1701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30/11</w:t>
            </w:r>
          </w:p>
        </w:tc>
        <w:tc>
          <w:tcPr>
            <w:tcW w:w="1700" w:type="dxa"/>
            <w:shd w:val="clear" w:color="auto" w:fill="FFFF00"/>
          </w:tcPr>
          <w:p w:rsidR="0006736F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3/09/95</w:t>
            </w:r>
          </w:p>
        </w:tc>
        <w:tc>
          <w:tcPr>
            <w:tcW w:w="1702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اموزش فنی و حرفه ای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 اخر بخش دوم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سر رسانه ها</w:t>
            </w:r>
          </w:p>
        </w:tc>
        <w:tc>
          <w:tcPr>
            <w:tcW w:w="1701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FF00"/>
          </w:tcPr>
          <w:p w:rsidR="0006736F" w:rsidRDefault="009A4226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3/09/95</w:t>
            </w:r>
          </w:p>
        </w:tc>
        <w:tc>
          <w:tcPr>
            <w:tcW w:w="1702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تکنولوزی اموزشی 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134</w:t>
            </w:r>
          </w:p>
        </w:tc>
        <w:tc>
          <w:tcPr>
            <w:tcW w:w="1701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 صبح </w:t>
            </w:r>
          </w:p>
        </w:tc>
        <w:tc>
          <w:tcPr>
            <w:tcW w:w="1700" w:type="dxa"/>
            <w:shd w:val="clear" w:color="auto" w:fill="FFFF00"/>
          </w:tcPr>
          <w:p w:rsidR="0006736F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مقدمات برنامه ریزی اموزشی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100</w:t>
            </w:r>
          </w:p>
        </w:tc>
        <w:tc>
          <w:tcPr>
            <w:tcW w:w="1701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 صبح</w:t>
            </w:r>
          </w:p>
        </w:tc>
        <w:tc>
          <w:tcPr>
            <w:tcW w:w="1700" w:type="dxa"/>
            <w:shd w:val="clear" w:color="auto" w:fill="FFFF00"/>
          </w:tcPr>
          <w:p w:rsidR="0006736F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خالقی نژاد</w:t>
            </w:r>
          </w:p>
        </w:tc>
        <w:tc>
          <w:tcPr>
            <w:tcW w:w="1560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اموزش و پرورش تطبیقی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تا صفحه 100</w:t>
            </w:r>
          </w:p>
        </w:tc>
        <w:tc>
          <w:tcPr>
            <w:tcW w:w="1701" w:type="dxa"/>
            <w:shd w:val="clear" w:color="auto" w:fill="FFFF0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 صبح </w:t>
            </w:r>
          </w:p>
        </w:tc>
        <w:tc>
          <w:tcPr>
            <w:tcW w:w="1700" w:type="dxa"/>
            <w:shd w:val="clear" w:color="auto" w:fill="FFFF00"/>
          </w:tcPr>
          <w:p w:rsidR="0006736F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مریم  خالقی نژاد</w:t>
            </w:r>
          </w:p>
        </w:tc>
        <w:tc>
          <w:tcPr>
            <w:tcW w:w="1560" w:type="dxa"/>
            <w:shd w:val="clear" w:color="auto" w:fill="FFFF0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06736F" w:rsidRDefault="009A4226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اموزش بزرگسالان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06736F" w:rsidRPr="00664093" w:rsidTr="002F7EAA">
        <w:tc>
          <w:tcPr>
            <w:tcW w:w="2693" w:type="dxa"/>
            <w:shd w:val="clear" w:color="auto" w:fill="92D05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14</w:t>
            </w:r>
          </w:p>
        </w:tc>
        <w:tc>
          <w:tcPr>
            <w:tcW w:w="1700" w:type="dxa"/>
            <w:shd w:val="clear" w:color="auto" w:fill="92D050"/>
          </w:tcPr>
          <w:p w:rsidR="0006736F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2/09/95</w:t>
            </w:r>
          </w:p>
        </w:tc>
        <w:tc>
          <w:tcPr>
            <w:tcW w:w="1702" w:type="dxa"/>
            <w:shd w:val="clear" w:color="auto" w:fill="92D05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06736F" w:rsidRDefault="0006736F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06736F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عمومی 2</w:t>
            </w:r>
          </w:p>
        </w:tc>
        <w:tc>
          <w:tcPr>
            <w:tcW w:w="850" w:type="dxa"/>
          </w:tcPr>
          <w:p w:rsidR="0006736F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30/11</w:t>
            </w:r>
          </w:p>
        </w:tc>
        <w:tc>
          <w:tcPr>
            <w:tcW w:w="1700" w:type="dxa"/>
            <w:shd w:val="clear" w:color="auto" w:fill="92D050"/>
          </w:tcPr>
          <w:p w:rsidR="0045276A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روانشناسی شخصیت </w:t>
            </w:r>
          </w:p>
        </w:tc>
        <w:tc>
          <w:tcPr>
            <w:tcW w:w="850" w:type="dxa"/>
          </w:tcPr>
          <w:p w:rsidR="0045276A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45/9</w:t>
            </w:r>
          </w:p>
        </w:tc>
        <w:tc>
          <w:tcPr>
            <w:tcW w:w="1700" w:type="dxa"/>
            <w:shd w:val="clear" w:color="auto" w:fill="92D050"/>
          </w:tcPr>
          <w:p w:rsidR="0045276A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سازمانی</w:t>
            </w:r>
          </w:p>
        </w:tc>
        <w:tc>
          <w:tcPr>
            <w:tcW w:w="850" w:type="dxa"/>
          </w:tcPr>
          <w:p w:rsidR="0045276A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45/9</w:t>
            </w:r>
          </w:p>
        </w:tc>
        <w:tc>
          <w:tcPr>
            <w:tcW w:w="1700" w:type="dxa"/>
            <w:shd w:val="clear" w:color="auto" w:fill="92D050"/>
          </w:tcPr>
          <w:p w:rsidR="0045276A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روانشناسی رشد </w:t>
            </w:r>
          </w:p>
        </w:tc>
        <w:tc>
          <w:tcPr>
            <w:tcW w:w="850" w:type="dxa"/>
          </w:tcPr>
          <w:p w:rsidR="0045276A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45/9</w:t>
            </w:r>
          </w:p>
        </w:tc>
        <w:tc>
          <w:tcPr>
            <w:tcW w:w="1700" w:type="dxa"/>
            <w:shd w:val="clear" w:color="auto" w:fill="92D050"/>
          </w:tcPr>
          <w:p w:rsidR="0045276A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تحولی 1</w:t>
            </w:r>
          </w:p>
        </w:tc>
        <w:tc>
          <w:tcPr>
            <w:tcW w:w="850" w:type="dxa"/>
          </w:tcPr>
          <w:p w:rsidR="0045276A" w:rsidRDefault="007A3A5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45/9</w:t>
            </w:r>
          </w:p>
        </w:tc>
        <w:tc>
          <w:tcPr>
            <w:tcW w:w="1700" w:type="dxa"/>
            <w:shd w:val="clear" w:color="auto" w:fill="92D050"/>
          </w:tcPr>
          <w:p w:rsidR="0045276A" w:rsidRDefault="0045276A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تحولی 2</w:t>
            </w:r>
          </w:p>
        </w:tc>
        <w:tc>
          <w:tcPr>
            <w:tcW w:w="850" w:type="dxa"/>
          </w:tcPr>
          <w:p w:rsidR="0045276A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39</w:t>
            </w:r>
          </w:p>
        </w:tc>
      </w:tr>
      <w:tr w:rsidR="0045276A" w:rsidRPr="00664093" w:rsidTr="002F7EAA">
        <w:tc>
          <w:tcPr>
            <w:tcW w:w="2693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11</w:t>
            </w:r>
          </w:p>
        </w:tc>
        <w:tc>
          <w:tcPr>
            <w:tcW w:w="1700" w:type="dxa"/>
            <w:shd w:val="clear" w:color="auto" w:fill="92D050"/>
          </w:tcPr>
          <w:p w:rsidR="0045276A" w:rsidRDefault="00045441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92D05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مرضیه عطائیان</w:t>
            </w:r>
          </w:p>
        </w:tc>
        <w:tc>
          <w:tcPr>
            <w:tcW w:w="1560" w:type="dxa"/>
            <w:shd w:val="clear" w:color="auto" w:fill="92D05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92D05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و مکاتب در روانشناسی </w:t>
            </w:r>
          </w:p>
        </w:tc>
        <w:tc>
          <w:tcPr>
            <w:tcW w:w="850" w:type="dxa"/>
          </w:tcPr>
          <w:p w:rsidR="0045276A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40</w:t>
            </w:r>
          </w:p>
        </w:tc>
      </w:tr>
      <w:tr w:rsidR="0045276A" w:rsidRPr="00664093" w:rsidTr="002F7EAA">
        <w:tc>
          <w:tcPr>
            <w:tcW w:w="2693" w:type="dxa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00B0F0"/>
          </w:tcPr>
          <w:p w:rsidR="0045276A" w:rsidRDefault="00045441" w:rsidP="0004544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19-30/17</w:t>
            </w:r>
          </w:p>
        </w:tc>
        <w:tc>
          <w:tcPr>
            <w:tcW w:w="1700" w:type="dxa"/>
            <w:shd w:val="clear" w:color="auto" w:fill="00B0F0"/>
          </w:tcPr>
          <w:p w:rsidR="0045276A" w:rsidRDefault="00045441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24/09/95</w:t>
            </w:r>
          </w:p>
        </w:tc>
        <w:tc>
          <w:tcPr>
            <w:tcW w:w="1702" w:type="dxa"/>
            <w:shd w:val="clear" w:color="auto" w:fill="00B0F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مجتبی خانی زاده امیری</w:t>
            </w:r>
          </w:p>
        </w:tc>
        <w:tc>
          <w:tcPr>
            <w:tcW w:w="1560" w:type="dxa"/>
            <w:shd w:val="clear" w:color="auto" w:fill="00B0F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00B0F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علم اقتصاد</w:t>
            </w:r>
          </w:p>
        </w:tc>
        <w:tc>
          <w:tcPr>
            <w:tcW w:w="850" w:type="dxa"/>
          </w:tcPr>
          <w:p w:rsidR="0045276A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41</w:t>
            </w:r>
          </w:p>
        </w:tc>
      </w:tr>
      <w:tr w:rsidR="0045276A" w:rsidRPr="00664093" w:rsidTr="002F7EAA">
        <w:tc>
          <w:tcPr>
            <w:tcW w:w="2693" w:type="dxa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00B0F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  <w:r w:rsidR="007D38D4">
              <w:rPr>
                <w:rFonts w:cs="B Nazanin" w:hint="cs"/>
                <w:sz w:val="28"/>
                <w:szCs w:val="28"/>
                <w:rtl/>
                <w:lang w:bidi="fa-IR"/>
              </w:rPr>
              <w:t>-30/17</w:t>
            </w:r>
          </w:p>
        </w:tc>
        <w:tc>
          <w:tcPr>
            <w:tcW w:w="1700" w:type="dxa"/>
            <w:shd w:val="clear" w:color="auto" w:fill="00B0F0"/>
          </w:tcPr>
          <w:p w:rsidR="0045276A" w:rsidRDefault="00045441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00B0F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مجتبی خانی زاده امیری</w:t>
            </w:r>
          </w:p>
        </w:tc>
        <w:tc>
          <w:tcPr>
            <w:tcW w:w="1560" w:type="dxa"/>
            <w:shd w:val="clear" w:color="auto" w:fill="00B0F0"/>
          </w:tcPr>
          <w:p w:rsidR="0045276A" w:rsidRDefault="0045276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00B0F0"/>
          </w:tcPr>
          <w:p w:rsidR="0045276A" w:rsidRDefault="00045441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مالیه عمومی</w:t>
            </w:r>
          </w:p>
        </w:tc>
        <w:tc>
          <w:tcPr>
            <w:tcW w:w="850" w:type="dxa"/>
          </w:tcPr>
          <w:p w:rsidR="0045276A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42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1-2-3-و 9</w:t>
            </w:r>
          </w:p>
        </w:tc>
        <w:tc>
          <w:tcPr>
            <w:tcW w:w="1701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45/15</w:t>
            </w:r>
          </w:p>
        </w:tc>
        <w:tc>
          <w:tcPr>
            <w:tcW w:w="1700" w:type="dxa"/>
            <w:shd w:val="clear" w:color="auto" w:fill="FFFF00"/>
          </w:tcPr>
          <w:p w:rsidR="007D38D4" w:rsidRDefault="007D38D4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قاسم غفاری </w:t>
            </w:r>
          </w:p>
        </w:tc>
        <w:tc>
          <w:tcPr>
            <w:tcW w:w="1560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بازاریابی و مدیریت بازار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43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30/9</w:t>
            </w:r>
          </w:p>
        </w:tc>
        <w:tc>
          <w:tcPr>
            <w:tcW w:w="1700" w:type="dxa"/>
            <w:shd w:val="clear" w:color="auto" w:fill="FFC000"/>
          </w:tcPr>
          <w:p w:rsidR="007D38D4" w:rsidRDefault="007D38D4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محدثه خدیوی</w:t>
            </w:r>
          </w:p>
        </w:tc>
        <w:tc>
          <w:tcPr>
            <w:tcW w:w="1560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  <w:tc>
          <w:tcPr>
            <w:tcW w:w="2976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متون حقوقی 2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44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45/9</w:t>
            </w:r>
          </w:p>
        </w:tc>
        <w:tc>
          <w:tcPr>
            <w:tcW w:w="1700" w:type="dxa"/>
            <w:shd w:val="clear" w:color="auto" w:fill="FFC000"/>
          </w:tcPr>
          <w:p w:rsidR="007D38D4" w:rsidRDefault="007D38D4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4/09/95</w:t>
            </w:r>
          </w:p>
        </w:tc>
        <w:tc>
          <w:tcPr>
            <w:tcW w:w="1702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محدثه خدیوی</w:t>
            </w:r>
          </w:p>
        </w:tc>
        <w:tc>
          <w:tcPr>
            <w:tcW w:w="1560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</w:t>
            </w:r>
          </w:p>
        </w:tc>
        <w:tc>
          <w:tcPr>
            <w:tcW w:w="2976" w:type="dxa"/>
            <w:shd w:val="clear" w:color="auto" w:fill="FFC0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متون حقوقی1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</w:tr>
      <w:tr w:rsidR="007D38D4" w:rsidRPr="00664093" w:rsidTr="002F7EAA">
        <w:tc>
          <w:tcPr>
            <w:tcW w:w="2693" w:type="dxa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00"/>
          </w:tcPr>
          <w:p w:rsidR="007D38D4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صفحه 60</w:t>
            </w:r>
            <w:r w:rsidR="006534BE">
              <w:rPr>
                <w:rFonts w:cs="B Nazanin" w:hint="cs"/>
                <w:sz w:val="28"/>
                <w:szCs w:val="28"/>
                <w:rtl/>
                <w:lang w:bidi="fa-IR"/>
              </w:rPr>
              <w:t>تا صفحه 185</w:t>
            </w:r>
          </w:p>
        </w:tc>
        <w:tc>
          <w:tcPr>
            <w:tcW w:w="1700" w:type="dxa"/>
            <w:shd w:val="clear" w:color="auto" w:fill="FFFF00"/>
          </w:tcPr>
          <w:p w:rsidR="007D38D4" w:rsidRDefault="006534B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9/09/95</w:t>
            </w:r>
          </w:p>
        </w:tc>
        <w:tc>
          <w:tcPr>
            <w:tcW w:w="1702" w:type="dxa"/>
            <w:shd w:val="clear" w:color="auto" w:fill="FFFF00"/>
          </w:tcPr>
          <w:p w:rsidR="007D38D4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قاسم غفاری</w:t>
            </w:r>
          </w:p>
        </w:tc>
        <w:tc>
          <w:tcPr>
            <w:tcW w:w="1560" w:type="dxa"/>
            <w:shd w:val="clear" w:color="auto" w:fill="FFFF0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7D38D4" w:rsidRDefault="006534BE" w:rsidP="006534B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بازرگانی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46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00B0F0"/>
          </w:tcPr>
          <w:p w:rsidR="007D38D4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ص 1 تا ص 55</w:t>
            </w:r>
          </w:p>
        </w:tc>
        <w:tc>
          <w:tcPr>
            <w:tcW w:w="1701" w:type="dxa"/>
            <w:shd w:val="clear" w:color="auto" w:fill="00B0F0"/>
          </w:tcPr>
          <w:p w:rsidR="007D38D4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45/15</w:t>
            </w:r>
          </w:p>
        </w:tc>
        <w:tc>
          <w:tcPr>
            <w:tcW w:w="1700" w:type="dxa"/>
            <w:shd w:val="clear" w:color="auto" w:fill="00B0F0"/>
          </w:tcPr>
          <w:p w:rsidR="007D38D4" w:rsidRDefault="006534B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صحرایی</w:t>
            </w:r>
          </w:p>
        </w:tc>
        <w:tc>
          <w:tcPr>
            <w:tcW w:w="1560" w:type="dxa"/>
            <w:shd w:val="clear" w:color="auto" w:fill="00B0F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تطبیقی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47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00B0F0"/>
          </w:tcPr>
          <w:p w:rsidR="007D38D4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 196تا صفحه 250</w:t>
            </w:r>
          </w:p>
        </w:tc>
        <w:tc>
          <w:tcPr>
            <w:tcW w:w="1701" w:type="dxa"/>
            <w:shd w:val="clear" w:color="auto" w:fill="00B0F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00B0F0"/>
          </w:tcPr>
          <w:p w:rsidR="007D38D4" w:rsidRDefault="006534B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صحرایی</w:t>
            </w:r>
          </w:p>
        </w:tc>
        <w:tc>
          <w:tcPr>
            <w:tcW w:w="1560" w:type="dxa"/>
            <w:shd w:val="clear" w:color="auto" w:fill="00B0F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نظام حقوقی رومی ژرمنی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48</w:t>
            </w:r>
          </w:p>
        </w:tc>
      </w:tr>
      <w:tr w:rsidR="007D38D4" w:rsidRPr="00664093" w:rsidTr="002F7EAA">
        <w:tc>
          <w:tcPr>
            <w:tcW w:w="2693" w:type="dxa"/>
            <w:shd w:val="clear" w:color="auto" w:fill="00B0F0"/>
          </w:tcPr>
          <w:p w:rsidR="007D38D4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صفحه 106</w:t>
            </w:r>
          </w:p>
        </w:tc>
        <w:tc>
          <w:tcPr>
            <w:tcW w:w="1701" w:type="dxa"/>
            <w:shd w:val="clear" w:color="auto" w:fill="00B0F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00B0F0"/>
          </w:tcPr>
          <w:p w:rsidR="007D38D4" w:rsidRDefault="006534B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صحرایی</w:t>
            </w:r>
          </w:p>
        </w:tc>
        <w:tc>
          <w:tcPr>
            <w:tcW w:w="1560" w:type="dxa"/>
            <w:shd w:val="clear" w:color="auto" w:fill="00B0F0"/>
          </w:tcPr>
          <w:p w:rsidR="007D38D4" w:rsidRDefault="007D38D4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00B0F0"/>
          </w:tcPr>
          <w:p w:rsidR="007D38D4" w:rsidRDefault="006534B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تجارت 1</w:t>
            </w:r>
          </w:p>
        </w:tc>
        <w:tc>
          <w:tcPr>
            <w:tcW w:w="850" w:type="dxa"/>
          </w:tcPr>
          <w:p w:rsidR="007D38D4" w:rsidRDefault="00215BC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49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4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اختلالات یادگیری</w:t>
            </w:r>
          </w:p>
        </w:tc>
        <w:tc>
          <w:tcPr>
            <w:tcW w:w="850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فصل 6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25/08/95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تربیتی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3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اماراستنباطی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4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25/08/95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یادگیری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5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روشهای تغییر و اصلاح رفتار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اخر فصل 4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24/08/95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امار توصیقی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55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5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26/08/95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روانسنجی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56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1-2-3-و8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کاربرد ازمونهای روانی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اخر فصل 5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از دیدگاه اندیشمندان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</w:tr>
      <w:tr w:rsidR="00CE6DAE" w:rsidRPr="00664093" w:rsidTr="002F7EAA">
        <w:tc>
          <w:tcPr>
            <w:tcW w:w="2693" w:type="dxa"/>
            <w:shd w:val="clear" w:color="auto" w:fill="FFFF00"/>
          </w:tcPr>
          <w:p w:rsidR="00CE6DAE" w:rsidRDefault="002F7EAA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فصل 4</w:t>
            </w:r>
          </w:p>
        </w:tc>
        <w:tc>
          <w:tcPr>
            <w:tcW w:w="1701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FFFF00"/>
          </w:tcPr>
          <w:p w:rsidR="00CE6DAE" w:rsidRDefault="00CE6DAE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1/09/95</w:t>
            </w:r>
          </w:p>
        </w:tc>
        <w:tc>
          <w:tcPr>
            <w:tcW w:w="1702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معصومه خالقی تارجی</w:t>
            </w:r>
          </w:p>
        </w:tc>
        <w:tc>
          <w:tcPr>
            <w:tcW w:w="1560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00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روانشناسی عمومی</w:t>
            </w:r>
          </w:p>
        </w:tc>
        <w:tc>
          <w:tcPr>
            <w:tcW w:w="850" w:type="dxa"/>
          </w:tcPr>
          <w:p w:rsidR="00CE6DAE" w:rsidRDefault="003D233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</w:tr>
      <w:tr w:rsidR="00CE6DAE" w:rsidRPr="00664093" w:rsidTr="002F7EAA">
        <w:tc>
          <w:tcPr>
            <w:tcW w:w="2693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</w:tcPr>
          <w:p w:rsidR="00CE6DAE" w:rsidRDefault="00AF32E8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</w:tcPr>
          <w:p w:rsidR="00CE6DAE" w:rsidRDefault="00AF32E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عباس منزه</w:t>
            </w:r>
          </w:p>
        </w:tc>
        <w:tc>
          <w:tcPr>
            <w:tcW w:w="1560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CE6DAE" w:rsidRDefault="00B5488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سازماندهی و اصلاح تشکیلات</w:t>
            </w:r>
          </w:p>
        </w:tc>
        <w:tc>
          <w:tcPr>
            <w:tcW w:w="850" w:type="dxa"/>
          </w:tcPr>
          <w:p w:rsidR="00CE6DAE" w:rsidRDefault="00B5544A" w:rsidP="00664093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5544A">
              <w:rPr>
                <w:rFonts w:cs="B Nazanin"/>
                <w:sz w:val="28"/>
                <w:szCs w:val="28"/>
                <w:rtl/>
                <w:lang w:bidi="fa-IR"/>
              </w:rPr>
              <w:t>60</w:t>
            </w:r>
          </w:p>
        </w:tc>
      </w:tr>
      <w:tr w:rsidR="00CE6DAE" w:rsidRPr="00664093" w:rsidTr="002F7EAA">
        <w:tc>
          <w:tcPr>
            <w:tcW w:w="2693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</w:tcPr>
          <w:p w:rsidR="00CE6DAE" w:rsidRDefault="00AF32E8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16/09/95</w:t>
            </w:r>
          </w:p>
        </w:tc>
        <w:tc>
          <w:tcPr>
            <w:tcW w:w="1702" w:type="dxa"/>
          </w:tcPr>
          <w:p w:rsidR="00CE6DAE" w:rsidRDefault="00AF32E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میثم کوهگرد</w:t>
            </w:r>
          </w:p>
        </w:tc>
        <w:tc>
          <w:tcPr>
            <w:tcW w:w="1560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CE6DAE" w:rsidRDefault="00AF32E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معرفت شناسی</w:t>
            </w:r>
          </w:p>
        </w:tc>
        <w:tc>
          <w:tcPr>
            <w:tcW w:w="850" w:type="dxa"/>
          </w:tcPr>
          <w:p w:rsidR="00CE6DAE" w:rsidRDefault="00AF32E8" w:rsidP="00CE6DAE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</w:tr>
      <w:tr w:rsidR="00CE6DAE" w:rsidRPr="00664093" w:rsidTr="002F7EAA">
        <w:tc>
          <w:tcPr>
            <w:tcW w:w="2693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0" w:type="dxa"/>
          </w:tcPr>
          <w:p w:rsidR="00CE6DAE" w:rsidRDefault="00AF32E8" w:rsidP="002449F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17/09/95</w:t>
            </w:r>
          </w:p>
        </w:tc>
        <w:tc>
          <w:tcPr>
            <w:tcW w:w="1702" w:type="dxa"/>
          </w:tcPr>
          <w:p w:rsidR="00CE6DAE" w:rsidRDefault="00AF32E8" w:rsidP="00AF32E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عباس منزه</w:t>
            </w:r>
          </w:p>
        </w:tc>
        <w:tc>
          <w:tcPr>
            <w:tcW w:w="1560" w:type="dxa"/>
          </w:tcPr>
          <w:p w:rsidR="00CE6DAE" w:rsidRDefault="00CE6DAE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:rsidR="00CE6DAE" w:rsidRDefault="00AF32E8" w:rsidP="006640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رفتار سازمانی</w:t>
            </w:r>
          </w:p>
        </w:tc>
        <w:tc>
          <w:tcPr>
            <w:tcW w:w="850" w:type="dxa"/>
          </w:tcPr>
          <w:p w:rsidR="00CE6DAE" w:rsidRDefault="00AF32E8" w:rsidP="0066409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</w:tr>
    </w:tbl>
    <w:p w:rsidR="00EA2B05" w:rsidRPr="00664093" w:rsidRDefault="00EA2B05" w:rsidP="00B5544A">
      <w:pPr>
        <w:bidi/>
        <w:rPr>
          <w:rFonts w:cs="B Nazanin"/>
          <w:sz w:val="28"/>
          <w:szCs w:val="28"/>
          <w:rtl/>
          <w:lang w:bidi="fa-IR"/>
        </w:rPr>
      </w:pPr>
    </w:p>
    <w:sectPr w:rsidR="00EA2B05" w:rsidRPr="00664093" w:rsidSect="00624941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05"/>
    <w:rsid w:val="00036D05"/>
    <w:rsid w:val="00045441"/>
    <w:rsid w:val="0006736F"/>
    <w:rsid w:val="00094A4D"/>
    <w:rsid w:val="0011098D"/>
    <w:rsid w:val="001A0A35"/>
    <w:rsid w:val="001B2812"/>
    <w:rsid w:val="00215BC8"/>
    <w:rsid w:val="00232A3B"/>
    <w:rsid w:val="002449FA"/>
    <w:rsid w:val="002F7EAA"/>
    <w:rsid w:val="003C2A70"/>
    <w:rsid w:val="003D2338"/>
    <w:rsid w:val="0045276A"/>
    <w:rsid w:val="006015E0"/>
    <w:rsid w:val="00624941"/>
    <w:rsid w:val="00646B10"/>
    <w:rsid w:val="006534BE"/>
    <w:rsid w:val="00664093"/>
    <w:rsid w:val="007A3A5A"/>
    <w:rsid w:val="007D38D4"/>
    <w:rsid w:val="00901198"/>
    <w:rsid w:val="00952BB9"/>
    <w:rsid w:val="009A4226"/>
    <w:rsid w:val="00AF32E8"/>
    <w:rsid w:val="00AF5283"/>
    <w:rsid w:val="00B24F45"/>
    <w:rsid w:val="00B54888"/>
    <w:rsid w:val="00B5544A"/>
    <w:rsid w:val="00BC795F"/>
    <w:rsid w:val="00CE4511"/>
    <w:rsid w:val="00CE6DAE"/>
    <w:rsid w:val="00EA2B05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C5C354-E698-495D-8FB3-0271107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F1B9-792A-425D-87CA-1F35E54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Rose Computer</cp:lastModifiedBy>
  <cp:revision>27</cp:revision>
  <dcterms:created xsi:type="dcterms:W3CDTF">2016-11-10T11:00:00Z</dcterms:created>
  <dcterms:modified xsi:type="dcterms:W3CDTF">2016-11-15T10:39:00Z</dcterms:modified>
</cp:coreProperties>
</file>